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DCF" w:rsidRPr="00552DCF" w:rsidRDefault="00050E03" w:rsidP="00050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Нагорная проповедь</w:t>
                            </w:r>
                          </w:p>
                          <w:p w:rsidR="00471A38" w:rsidRPr="00552DCF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XpgIAACAFAAAOAAAAZHJzL2Uyb0RvYy54bWysVM1u2zAMvg/YOwi6r06CJO2MOkXQIsOA&#10;oi2QDj0zspwY0N8kJXZ223bdg+w+DCg2bM/gvNEo2U1/1tMwH2RSpEjx40cdn9RSkA23rtQqo/2D&#10;HiVcMZ2XapnRd9ezV0eUOA8qB6EVz+iWO3oyefniuDIpH+iVFjm3BIMol1YmoyvvTZokjq24BHeg&#10;DVdoLLSV4FG1yyS3UGF0KZJBrzdOKm1zYzXjzuHuWWukkxi/KDjzl0XhuCcio3g3H1cb10VYk8kx&#10;pEsLZlWy7hrwD7eQUCpMug91Bh7I2pZ/hZIls9rpwh8wLRNdFCXjsQaspt97Us18BYbHWhAcZ/Yw&#10;uf8Xll1sriwp84yOKVEgsUXN1+b77uPuU3O7+9x8a343P3dfml/NbfODjANelXEpHpubK9tpDsVQ&#10;fF1YGf5YFqkjxts9xrz2hOHmaHA4PhphKxjahqP+MCgYJ7k/bqzzb7iWJAhYKq9hqVt4YXPufOt9&#10;5xUSOi3KfFYKEZWtOxWWbABbjkzJdUWJAOdxM6Oz+HUJHx0TilTI4MFhL1wOkIuFAI+iNIiOU0tK&#10;QCyR5Mzb2OpHpyNh+T6vr/vP5Qh3PgO3ai8XAwQ3SGXpcQxEKTN61Atfd1qoYOWRyF3lAf4W8CD5&#10;elF3XVjofIu9tLoluTNsVmK+cyz9CiyyGuvCSfWXuBRCY7G6kyhZafvhuf3gjx1AKyUVTgkC8X4N&#10;liOibxXS8HV/OAxjFZXh6HCAin1oWTy0qLU81diVPr4JhkUx+HtxJxZWyxsc6GnIiiZQDHO3kHfK&#10;qW+nF58ExqfT6IajZMCfq7lhIXiALCB9Xd+ANR2LPBLwQt9NFKRPmNT6hpNKT9deF2WkWYC4xRUZ&#10;GhQcw8jV7skIc/5Qj173D9vkDwAAAP//AwBQSwMEFAAGAAgAAAAhACok/T7dAAAABwEAAA8AAABk&#10;cnMvZG93bnJldi54bWxMj8FOwzAQRO9I/IO1SNyo0waFKmRTVUicOKCGVr26sZtYiddR7KTh71lO&#10;cNyZ0czbYre4XsxmDNYTwnqVgDBUe22pQTh+vT9tQYSoSKvek0H4NgF25f1doXLtb3QwcxUbwSUU&#10;coXQxjjkUoa6NU6FlR8MsXf1o1ORz7GRelQ3Lne93CRJJp2yxAutGsxba+qumhxCNR2W47w/2a6T&#10;Nj3L06f/OF8RHx+W/SuIaJb4F4ZffEaHkpkufiIdRI/Aj0SETZqBYHebrlm4ILykzxnIspD/+csf&#10;AAAA//8DAFBLAQItABQABgAIAAAAIQC2gziS/gAAAOEBAAATAAAAAAAAAAAAAAAAAAAAAABbQ29u&#10;dGVudF9UeXBlc10ueG1sUEsBAi0AFAAGAAgAAAAhADj9If/WAAAAlAEAAAsAAAAAAAAAAAAAAAAA&#10;LwEAAF9yZWxzLy5yZWxzUEsBAi0AFAAGAAgAAAAhAN+kKxemAgAAIAUAAA4AAAAAAAAAAAAAAAAA&#10;LgIAAGRycy9lMm9Eb2MueG1sUEsBAi0AFAAGAAgAAAAhACok/T7dAAAABwEAAA8AAAAAAAAAAAAA&#10;AAAAAAUAAGRycy9kb3ducmV2LnhtbFBLBQYAAAAABAAEAPMAAAAKBgAAAAA=&#10;" adj="4620" fillcolor="window" strokecolor="black [3213]" strokeweight="1pt">
                <v:textbox>
                  <w:txbxContent>
                    <w:p w:rsidR="00552DCF" w:rsidRPr="00552DCF" w:rsidRDefault="00050E03" w:rsidP="00050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Нагорная проповедь</w:t>
                      </w:r>
                    </w:p>
                    <w:p w:rsidR="00471A38" w:rsidRPr="00552DCF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0E03" w:rsidRPr="00272F2A" w:rsidRDefault="00050E0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Гора</w:t>
                            </w: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на берегу</w:t>
                            </w:r>
                          </w:p>
                          <w:p w:rsidR="007221B3" w:rsidRPr="00272F2A" w:rsidRDefault="00050E0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hyperlink r:id="rId4" w:tooltip="Тивериадское озеро" w:history="1">
                              <w:r w:rsidRPr="00272F2A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color w:val="auto"/>
                                  <w:sz w:val="52"/>
                                  <w:szCs w:val="52"/>
                                  <w:u w:val="none"/>
                                  <w:shd w:val="clear" w:color="auto" w:fill="FFFFFF"/>
                                </w:rPr>
                                <w:t>Галилейского озера</w:t>
                              </w:r>
                            </w:hyperlink>
                            <w:r w:rsidR="00BA3F60" w:rsidRPr="00272F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221B3" w:rsidRPr="00050E03" w:rsidRDefault="007221B3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B73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7" type="#_x0000_t9" style="position:absolute;margin-left:0;margin-top:-33.6pt;width:415.5pt;height:3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Nt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RJQoktqj92n7fftx+am+3n9tv7e/25/ZL+6u9bX+QUcCrNi7FY1fm0vaaQzEU&#10;3xRWhj+WRZqI8WaHMW88Ybg5GR3sH06wFQxt48lwHBSMk9wfN9b5N1xLEgQslTew1B28sD5zvvO+&#10;8woJnRZVPq+EiMrGnQhL1oAtR6bkuqZEgPO4mdF5/PqEj44JRWpk8OhgEC4HyMVCgEdRGkTHqSUl&#10;IJZIcuZtbPWj05GwfJfXN8PncoQ7n4Iru8vFAMENUll5HANRyYweDsLXnxYqWHkkcl95gL8DPEi+&#10;WTSxfTFf2FnofIMttbrjujNsXmHaM0TgEiySG8vDgfUXuBRCY826lygptf3w3H7wx0aglZIahwXx&#10;eL8CyxHYtwrZ+Ho4Hofpisp4cjBCxT60LB5a1EqeaGzOEJ8Gw6IY/L24Ewur5Q3O9SxkRRMohrk7&#10;5HvlxHdDjC8D47NZdMOJMuDP1JVhIXhALgB+3dyANT2ZPPLwXN8NFqRPCNX5hpNKz1ZeF1Vk2z2u&#10;SNSg4DRGyvYvRxj3h3r0un/fpn8AAAD//wMAUEsDBBQABgAIAAAAIQCKmGaJ3gAAAAgBAAAPAAAA&#10;ZHJzL2Rvd25yZXYueG1sTI/BboMwEETvlfoP1lbqLTEJFUGUJYoq9dRDFZooVwdvAIFthA2hf9/t&#10;qT3OzmrmTb5fTC9mGn3rLMJmHYEgWznd2hrh9PW+SkH4oKxWvbOE8E0e9sXjQ64y7e72SHMZasEh&#10;1mcKoQlhyKT0VUNG+bUbyLJ3c6NRgeVYSz2qO4ebXm6jKJFGtZYbGjXQW0NVV04GoZyOy2k+nNuu&#10;k218kedP93G5IT4/LYdXEIGW8PcMv/iMDgUzXd1ktRc9Ag8JCKtktwXBdhpv+HJFSF7iFGSRy/8D&#10;ih8AAAD//wMAUEsBAi0AFAAGAAgAAAAhALaDOJL+AAAA4QEAABMAAAAAAAAAAAAAAAAAAAAAAFtD&#10;b250ZW50X1R5cGVzXS54bWxQSwECLQAUAAYACAAAACEAOP0h/9YAAACUAQAACwAAAAAAAAAAAAAA&#10;AAAvAQAAX3JlbHMvLnJlbHNQSwECLQAUAAYACAAAACEAM1TDbacCAAAnBQAADgAAAAAAAAAAAAAA&#10;AAAuAgAAZHJzL2Uyb0RvYy54bWxQSwECLQAUAAYACAAAACEAiphmid4AAAAIAQAADwAAAAAAAAAA&#10;AAAAAAABBQAAZHJzL2Rvd25yZXYueG1sUEsFBgAAAAAEAAQA8wAAAAwGAAAAAA==&#10;" adj="4620" fillcolor="window" strokecolor="black [3213]" strokeweight="1pt">
                <v:textbox>
                  <w:txbxContent>
                    <w:p w:rsidR="00050E03" w:rsidRPr="00272F2A" w:rsidRDefault="00050E0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shd w:val="clear" w:color="auto" w:fill="FFFFFF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Гора</w:t>
                      </w:r>
                      <w:r w:rsidRPr="00272F2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shd w:val="clear" w:color="auto" w:fill="FFFFFF"/>
                        </w:rPr>
                        <w:t xml:space="preserve"> на берегу</w:t>
                      </w:r>
                    </w:p>
                    <w:p w:rsidR="007221B3" w:rsidRPr="00272F2A" w:rsidRDefault="00050E0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hyperlink r:id="rId5" w:tooltip="Тивериадское озеро" w:history="1">
                        <w:r w:rsidRPr="00272F2A">
                          <w:rPr>
                            <w:rStyle w:val="a4"/>
                            <w:rFonts w:ascii="Times New Roman" w:hAnsi="Times New Roman" w:cs="Times New Roman"/>
                            <w:b/>
                            <w:color w:val="auto"/>
                            <w:sz w:val="52"/>
                            <w:szCs w:val="52"/>
                            <w:u w:val="none"/>
                            <w:shd w:val="clear" w:color="auto" w:fill="FFFFFF"/>
                          </w:rPr>
                          <w:t>Галилейского озера</w:t>
                        </w:r>
                      </w:hyperlink>
                      <w:r w:rsidR="00BA3F60" w:rsidRPr="00272F2A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</w:p>
                    <w:p w:rsidR="007221B3" w:rsidRPr="00050E03" w:rsidRDefault="007221B3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0E03" w:rsidRPr="00272F2A" w:rsidRDefault="00050E03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Избрание</w:t>
                            </w:r>
                          </w:p>
                          <w:p w:rsidR="00050E03" w:rsidRPr="00272F2A" w:rsidRDefault="00050E03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двенадцати</w:t>
                            </w:r>
                          </w:p>
                          <w:p w:rsidR="00471A38" w:rsidRPr="00272F2A" w:rsidRDefault="00050E03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апостолов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3FA2" id="Шестиугольник 5" o:spid="_x0000_s1028" type="#_x0000_t9" style="position:absolute;margin-left:0;margin-top:10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RqA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JJQoktqj92n7fftx+am+3n9tv7e/25/ZL+6u9bX+QScCrNi7FY1fm0vaaQzEU&#10;3xRWhj+WRZqI8WaHMW88Ybg5GR3sH06wFQxt48lwHBSMk9wfN9b5N1xLEgQslTew1B28sD5zvvO+&#10;8woJnRZVPq+EiMrGnQhL1oAtR6bkuqZEgPO4mdF5/PqEj44JRWpk8OhgEC4HyMVCgEdRGkTHqSUl&#10;IJZIcuZtbPWj05GwfJfXN8PncoQ7n4Iru8vFAMENUll5HANRyYweDsLXnxYqWHkkcl95gL8DPEi+&#10;WTSxfaNwIuwsdL7Bllrdcd0ZNq8w7RkicAkWyY3l4cD6C1wKobFm3UuUlNp+eG4/+GMj0EpJjcOC&#10;eLxfgeUI7FuFbHw9HI/DdEVlPDkYoWIfWhYPLWolTzQ2Z4hPg2FRDP5e3ImF1fIG53oWsqIJFMPc&#10;HfK9cuK7IcaXgfHZLLrhRBnwZ+rKsBA8IBcAv25uwJqeTB55eK7vBgvSJ4TqfMNJpWcrr4sqsu0e&#10;VyRqUHAaI2X7lyOM+0M9et2/b9M/AAAA//8DAFBLAwQUAAYACAAAACEAUvSfWNwAAAAHAQAADwAA&#10;AGRycy9kb3ducmV2LnhtbEyPwW6DMBBE75X6D9ZW6q0xBIlGhCWKIuXUQxWaKFcHO4DAa4QNoX/f&#10;7ak97sxo5m2+W2wvZjP61hFCvIpAGKqcbqlGOH8d3zYgfFCkVe/IIHwbD7vi+SlXmXYPOpm5DLXg&#10;EvKZQmhCGDIpfdUYq/zKDYbYu7vRqsDnWEs9qgeX216uoyiVVrXEC40azKExVVdOFqGcTst53l/a&#10;rpNtcpWXT/dxvSO+viz7LYhglvAXhl98RoeCmW5uIu1Fj8CPBIR1lIJgd5PELNwQ3pM4BVnk8j9/&#10;8QMAAP//AwBQSwECLQAUAAYACAAAACEAtoM4kv4AAADhAQAAEwAAAAAAAAAAAAAAAAAAAAAAW0Nv&#10;bnRlbnRfVHlwZXNdLnhtbFBLAQItABQABgAIAAAAIQA4/SH/1gAAAJQBAAALAAAAAAAAAAAAAAAA&#10;AC8BAABfcmVscy8ucmVsc1BLAQItABQABgAIAAAAIQBT5DpRqAIAACcFAAAOAAAAAAAAAAAAAAAA&#10;AC4CAABkcnMvZTJvRG9jLnhtbFBLAQItABQABgAIAAAAIQBS9J9Y3AAAAAcBAAAPAAAAAAAAAAAA&#10;AAAAAAIFAABkcnMvZG93bnJldi54bWxQSwUGAAAAAAQABADzAAAACwYAAAAA&#10;" adj="4620" fillcolor="window" strokecolor="black [3213]" strokeweight="1pt">
                <v:textbox>
                  <w:txbxContent>
                    <w:p w:rsidR="00050E03" w:rsidRPr="00272F2A" w:rsidRDefault="00050E03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Избрание</w:t>
                      </w:r>
                    </w:p>
                    <w:p w:rsidR="00050E03" w:rsidRPr="00272F2A" w:rsidRDefault="00050E03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двенадцати</w:t>
                      </w:r>
                    </w:p>
                    <w:p w:rsidR="00471A38" w:rsidRPr="00272F2A" w:rsidRDefault="00050E03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апостолов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272F2A" w:rsidRDefault="00272F2A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272F2A">
                              <w:rPr>
                                <w:rStyle w:val="a5"/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:shd w:val="clear" w:color="auto" w:fill="FFFFFF"/>
                              </w:rPr>
                              <w:t>Заповеди блаженства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7" o:spid="_x0000_s1029" type="#_x0000_t9" style="position:absolute;margin-left:0;margin-top:-33.6pt;width:415.5pt;height:3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8qAIAACcFAAAOAAAAZHJzL2Uyb0RvYy54bWysVM1u2zAMvg/YOwi6r06ypOmMOkXQIsOA&#10;oi3QDj0zspwY0N8kJXZ223btg+w+DCg2bM/gvNEo2U1/1tMwH2RSpEjx40cdHtVSkDW3rtQqo/29&#10;HiVcMZ2XapHR91ezVweUOA8qB6EVz+iGO3o0efnisDIpH+ilFjm3BIMol1Ymo0vvTZokji25BLen&#10;DVdoLLSV4FG1iyS3UGF0KZJBr7efVNrmxmrGncPdk9ZIJzF+UXDmz4vCcU9ERvFuPq42rvOwJpND&#10;SBcWzLJk3TXgH24hoVSYdBfqBDyQlS3/CiVLZrXThd9jWia6KErGYw1YTb/3pJrLJRgea0FwnNnB&#10;5P5fWHa2vrCkzDM6pkSBxBY1X5vv20/bz83t9kvzrfnd/NzeNL+a2+YHGQe8KuNSPHZpLmynORRD&#10;8XVhZfhjWaSOGG92GPPaE4abo8F4/2CErWBoG476w6BgnOT+uLHOv+VakiBgqbyGhW7hhfWp8633&#10;nVdI6LQo81kpRFQ27lhYsgZsOTIl1xUlApzHzYzO4tclfHRMKFIhgwfjXrgcIBcLAR5FaRAdpxaU&#10;gFggyZm3sdWPTkfC8l1eX/efyxHufAJu2V4uBghukMrS4xiIUmb0oBe+7rRQwcojkbvKA/wt4EHy&#10;9byO7XsdToSduc432FKrW647w2Ylpj1FBC7AIrmxPBxYf45LITTWrDuJkqW2H5/bD/7YCLRSUuGw&#10;IB4fVmA5AvtOIRvf9IfDMF1RGY7GA1TsQ8v8oUWt5LHG5vTxaTAsisHfizuxsFpe41xPQ1Y0gWKY&#10;u0W+U459O8T4MjA+nUY3nCgD/lRdGhaCB+QC4Ff1NVjTkckjD8/03WBB+oRQrW84qfR05XVRRrbd&#10;44pEDQpOY6Rs93KEcX+oR6/7923yBwAA//8DAFBLAwQUAAYACAAAACEAiphmid4AAAAIAQAADwAA&#10;AGRycy9kb3ducmV2LnhtbEyPwW6DMBBE75X6D9ZW6i0xCRVBlCWKKvXUQxWaKFcHbwCBbYQNoX/f&#10;7ak9zs5q5k2+X0wvZhp96yzCZh2BIFs53doa4fT1vkpB+KCsVr2zhPBNHvbF40OuMu3u9khzGWrB&#10;IdZnCqEJYcik9FVDRvm1G8iyd3OjUYHlWEs9qjuHm15uoyiRRrWWGxo10FtDVVdOBqGcjstpPpzb&#10;rpNtfJHnT/dxuSE+Py2HVxCBlvD3DL/4jA4FM13dZLUXPQIPCQirZLcFwXYab/hyRUhe4hRkkcv/&#10;A4ofAAAA//8DAFBLAQItABQABgAIAAAAIQC2gziS/gAAAOEBAAATAAAAAAAAAAAAAAAAAAAAAABb&#10;Q29udGVudF9UeXBlc10ueG1sUEsBAi0AFAAGAAgAAAAhADj9If/WAAAAlAEAAAsAAAAAAAAAAAAA&#10;AAAALwEAAF9yZWxzLy5yZWxzUEsBAi0AFAAGAAgAAAAhAA89f/yoAgAAJwUAAA4AAAAAAAAAAAAA&#10;AAAALgIAAGRycy9lMm9Eb2MueG1sUEsBAi0AFAAGAAgAAAAhAIqYZoneAAAACAEAAA8AAAAAAAAA&#10;AAAAAAAAAgUAAGRycy9kb3ducmV2LnhtbFBLBQYAAAAABAAEAPMAAAANBgAAAAA=&#10;" adj="4620" fillcolor="window" strokecolor="black [3213]" strokeweight="1pt">
                <v:textbox>
                  <w:txbxContent>
                    <w:p w:rsidR="007221B3" w:rsidRPr="00272F2A" w:rsidRDefault="00272F2A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272F2A"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  <w:bdr w:val="none" w:sz="0" w:space="0" w:color="auto" w:frame="1"/>
                          <w:shd w:val="clear" w:color="auto" w:fill="FFFFFF"/>
                        </w:rPr>
                        <w:t>Заповеди</w:t>
                      </w:r>
                      <w:r w:rsidRPr="00272F2A"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  <w:bdr w:val="none" w:sz="0" w:space="0" w:color="auto" w:frame="1"/>
                          <w:shd w:val="clear" w:color="auto" w:fill="FFFFFF"/>
                        </w:rPr>
                        <w:t xml:space="preserve"> блаженства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F2A" w:rsidRPr="00272F2A" w:rsidRDefault="00272F2A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eastAsia="ru-RU"/>
                              </w:rPr>
                              <w:t xml:space="preserve">Рассказ Иисуса Христа </w:t>
                            </w:r>
                          </w:p>
                          <w:p w:rsidR="00471A38" w:rsidRPr="00272F2A" w:rsidRDefault="00272F2A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eastAsia="ru-RU"/>
                              </w:rPr>
                              <w:t xml:space="preserve"> о Промысле Божием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615" id="Шестиугольник 4" o:spid="_x0000_s1030" type="#_x0000_t9" style="position:absolute;margin-left:0;margin-top:7.3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/bpwIAACcFAAAOAAAAZHJzL2Uyb0RvYy54bWysVM1u2zAMvg/YOwi6r04Cp+2COkXQIsOA&#10;oi3QDj0zshwb0N8kJXZ223bdg+w+DCg2bM/gvNEo2U1/1tMwH2RSpEjx40cdHTdSkDW3rtIqo8O9&#10;ASVcMZ1XapnRd9fzV4eUOA8qB6EVz+iGO3o8ffniqDYTPtKlFjm3BIMoN6lNRkvvzSRJHCu5BLen&#10;DVdoLLSV4FG1yyS3UGN0KZLRYLCf1NrmxmrGncPd085IpzF+UXDmL4rCcU9ERvFuPq42rouwJtMj&#10;mCwtmLJi/TXgH24hoVKYdBfqFDyQla3+CiUrZrXThd9jWia6KCrGYw1YzXDwpJqrEgyPtSA4zuxg&#10;cv8vLDtfX1pS5RlNKVEgsUXt1/b79uP2U3u7/dx+a3+3P7df2l/tbfuDpAGv2rgJHrsyl7bXHIqh&#10;+KawMvyxLNJEjDc7jHnjCcPN8ehg/3CMrWBoS8fDNCgYJ7k/bqzzb7iWJAhYKm9gqTt4YX3mfOd9&#10;5xUSOi2qfF4JEZWNOxGWrAFbjkzJdU2JAOdxM6Pz+PUJHx0TitTI4NHBIFwOkIuFAI+iNIiOU0tK&#10;QCyR5Mzb2OpHpyNh+S6vb4bP5Qh3PgVXdpeLAYIbTGTlcQxEJTN6OAhff1qoYOWRyH3lAf4O8CD5&#10;ZtH07eubsdD5Bltqdcd1Z9i8wrRniMAlWCQ3locD6y9wKYTGmnUvUVJq++G5/eCPjUArJTUOC+Lx&#10;fgWWI7BvFbLx9TBNw3RFJR0fjFCxDy2Lhxa1kicamzPEp8GwKAZ/L+7Ewmp5g3M9C1nRBIph7g75&#10;Xjnx3RDjy8D4bBbdcKIM+DN1ZVgIHpALgF83N2BNTyaPPDzXd4MFkyeE6nzDSaVnK6+LKrItIN3h&#10;ikQNCk5jpGz/coRxf6hHr/v3bfoHAAD//wMAUEsDBBQABgAIAAAAIQAlfYMB3AAAAAcBAAAPAAAA&#10;ZHJzL2Rvd25yZXYueG1sTI/BTsMwEETvSPyDtUjcqNMWQhXiVBUSJw6oaate3XibWInXUeyk4e9Z&#10;TnCcmdXM23w7u05MOATrScFykYBAqryxVCs4Hj6eNiBC1GR05wkVfGOAbXF/l+vM+BvtcSpjLbiE&#10;QqYVNDH2mZShatDpsPA9EmdXPzgdWQ61NIO+cbnr5CpJUum0JV5odI/vDVZtOToF5bifj9PuZNtW&#10;2vVZnr785/mq1OPDvHsDEXGOf8fwi8/oUDDTxY9kgugU8COR3ecUBKeb9ZKNi4LX1UsKssjlf/7i&#10;BwAA//8DAFBLAQItABQABgAIAAAAIQC2gziS/gAAAOEBAAATAAAAAAAAAAAAAAAAAAAAAABbQ29u&#10;dGVudF9UeXBlc10ueG1sUEsBAi0AFAAGAAgAAAAhADj9If/WAAAAlAEAAAsAAAAAAAAAAAAAAAAA&#10;LwEAAF9yZWxzLy5yZWxzUEsBAi0AFAAGAAgAAAAhAOB7L9unAgAAJwUAAA4AAAAAAAAAAAAAAAAA&#10;LgIAAGRycy9lMm9Eb2MueG1sUEsBAi0AFAAGAAgAAAAhACV9gwHcAAAABwEAAA8AAAAAAAAAAAAA&#10;AAAAAQUAAGRycy9kb3ducmV2LnhtbFBLBQYAAAAABAAEAPMAAAAKBgAAAAA=&#10;" adj="4620" fillcolor="window" strokecolor="black [3213]" strokeweight="1pt">
                <v:textbox>
                  <w:txbxContent>
                    <w:p w:rsidR="00272F2A" w:rsidRPr="00272F2A" w:rsidRDefault="00272F2A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eastAsia="ru-RU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eastAsia="ru-RU"/>
                        </w:rPr>
                        <w:t xml:space="preserve">Рассказ Иисуса Христа </w:t>
                      </w:r>
                    </w:p>
                    <w:p w:rsidR="00471A38" w:rsidRPr="00272F2A" w:rsidRDefault="00272F2A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eastAsia="ru-RU"/>
                        </w:rPr>
                        <w:t xml:space="preserve"> о Промысле Божием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552DCF" w:rsidRDefault="00552DCF"/>
    <w:p w:rsidR="00552DCF" w:rsidRDefault="00552DCF"/>
    <w:p w:rsidR="00552DCF" w:rsidRDefault="00552DCF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BE14A9" wp14:editId="3D2B7DE6">
                <wp:simplePos x="0" y="0"/>
                <wp:positionH relativeFrom="column">
                  <wp:posOffset>0</wp:posOffset>
                </wp:positionH>
                <wp:positionV relativeFrom="paragraph">
                  <wp:posOffset>-711835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DCF" w:rsidRPr="00272F2A" w:rsidRDefault="00272F2A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Заповеди блаженства говорят о христианском совершенстве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14A9" id="Шестиугольник 11" o:spid="_x0000_s1031" type="#_x0000_t9" style="position:absolute;margin-left:0;margin-top:-56.05pt;width:415.5pt;height:35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TIqgIAAD4FAAAOAAAAZHJzL2Uyb0RvYy54bWysVM1u2zAMvg/YOwi6r06CpO2MOkXQIsOA&#10;oivQDj0zshwb0N8kJXZ223bdg+w+DCg2bM/gvNEo2W3Tn9MwH2RSpEjx+0gdHTdSkDW3rtIqo8O9&#10;ASVcMZ1XapnR91fzV4eUOA8qB6EVz+iGO3o8ffniqDYpH+lSi5xbgkGUS2uT0dJ7kyaJYyWX4Pa0&#10;4QqNhbYSPKp2meQWaowuRTIaDPaTWtvcWM24c7h72hnpNMYvCs78u6Jw3BORUbybj6uN6yKsyfQI&#10;0qUFU1asvwb8wy0kVAqT3oU6BQ9kZasnoWTFrHa68HtMy0QXRcV4rAGrGQ4eVXNZguGxFgTHmTuY&#10;3P8Ly87XF5ZUOXI3pESBRI7ab+2P7aft5/Zm+6X93v5pf22/tr/bm/YnQSdErDYuxYOX5sL2mkMx&#10;lN8UVoY/FkaaiPLmDmXeeMJwczI62D+cIBkMbePJcBwUjJPcHzfW+TdcSxIELJY3sNQdwLA+c77z&#10;vvUKCZ0WVT6vhIjKxp0IS9aApGOv5LqmRIDzuJnRefz6hA+OCUVqxGF0MAiXA+zGQoBHURrEx6kl&#10;JSCW2ObM20j2g9PuSdIrrHgn8SB+zyUOhZyCK7sbx6jBDVJZeZwOUcmMHu6eFipYeezvHo7AScdC&#10;kHyzaCKrkxAo7Cx0vkGmre5GwBk2rzDtGcJyARZ7HmvGOfbvcCmERiB0L1FSavvxuf3gj+yglZIa&#10;ZwhB+rACy7Hotwqb9PVwPA5DF5Xx5GCEit21LHYtaiVPNDKGfYi3i2Lw9+JWLKyW1zjus5AVTaAY&#10;5u7o6JUT3802PhiMz2bRDQfNgD9Tl4aF4AG5APhVcw3W9B3mkapzfTtvkD7qss43nFR6tvK6qGIL&#10;3uOK3RsUHNLYx/2DEl6BXT163T97078AAAD//wMAUEsDBBQABgAIAAAAIQBEi9L/3wAAAAkBAAAP&#10;AAAAZHJzL2Rvd25yZXYueG1sTI/BTsMwEETvSPyDtUhcUOu4FTQJcSpAQG9IpC1nN94mEfY6xG4T&#10;/h5zguPsrGbeFOvJGnbGwXeOJIh5AgypdrqjRsJu+zJLgfmgSCvjCCV8o4d1eXlRqFy7kd7xXIWG&#10;xRDyuZLQhtDnnPu6Rav83PVI0Tu6waoQ5dBwPagxhlvDF0lyx63qKDa0qsenFuvP6mQlfDwv9497&#10;q7erKrs5OrN5e/0aUcrrq+nhHljAKfw9wy9+RIcyMh3cibRnRkIcEiTMhFgIYNFPlyKeDhJuszQD&#10;Xhb8/4LyBwAA//8DAFBLAQItABQABgAIAAAAIQC2gziS/gAAAOEBAAATAAAAAAAAAAAAAAAAAAAA&#10;AABbQ29udGVudF9UeXBlc10ueG1sUEsBAi0AFAAGAAgAAAAhADj9If/WAAAAlAEAAAsAAAAAAAAA&#10;AAAAAAAALwEAAF9yZWxzLy5yZWxzUEsBAi0AFAAGAAgAAAAhAEjhNMiqAgAAPgUAAA4AAAAAAAAA&#10;AAAAAAAALgIAAGRycy9lMm9Eb2MueG1sUEsBAi0AFAAGAAgAAAAhAESL0v/fAAAACQEAAA8AAAAA&#10;AAAAAAAAAAAABAUAAGRycy9kb3ducmV2LnhtbFBLBQYAAAAABAAEAPMAAAAQBgAAAAA=&#10;" adj="4620" fillcolor="window" strokecolor="windowText" strokeweight="1pt">
                <v:textbox>
                  <w:txbxContent>
                    <w:p w:rsidR="00552DCF" w:rsidRPr="00272F2A" w:rsidRDefault="00272F2A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З</w:t>
                      </w:r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аповеди</w:t>
                      </w:r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 xml:space="preserve"> блаженства</w:t>
                      </w:r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 xml:space="preserve"> говорят о христианском совершенстве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EBE14A9" wp14:editId="3D2B7DE6">
                <wp:simplePos x="0" y="0"/>
                <wp:positionH relativeFrom="column">
                  <wp:posOffset>47625</wp:posOffset>
                </wp:positionH>
                <wp:positionV relativeFrom="paragraph">
                  <wp:posOffset>158750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F2A" w:rsidRPr="00272F2A" w:rsidRDefault="00272F2A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Заповеди блаженства премудро дополняют десять заповедей</w:t>
                            </w:r>
                          </w:p>
                          <w:p w:rsidR="00D354F3" w:rsidRDefault="00272F2A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Закона </w:t>
                            </w:r>
                            <w:proofErr w:type="spellStart"/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Божиего</w:t>
                            </w:r>
                            <w:proofErr w:type="spellEnd"/>
                          </w:p>
                          <w:p w:rsidR="00552DCF" w:rsidRPr="00272F2A" w:rsidRDefault="00272F2A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272F2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E14A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3" o:spid="_x0000_s1032" type="#_x0000_t9" style="position:absolute;margin-left:3.75pt;margin-top:12.5pt;width:415.5pt;height:355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NbqwIAAD4FAAAOAAAAZHJzL2Uyb0RvYy54bWysVM1u2zAMvg/YOwi6r06ypO2MOkXQIsOA&#10;og3QDj0zspwY0N8kJXZ223bdg+w+DCg2bM/gvNEo2W3Tn9MwH2RSpEjx+0gdHddSkDW3rtQqo/29&#10;HiVcMZ2XapHR91fTV4eUOA8qB6EVz+iGO3o8fvniqDIpH+ilFjm3BIMol1Ymo0vvTZokji25BLen&#10;DVdoLLSV4FG1iyS3UGF0KZJBr7efVNrmxmrGncPd09ZIxzF+UXDmL4rCcU9ERvFuPq42rvOwJuMj&#10;SBcWzLJk3TXgH24hoVSY9C7UKXggK1s+CSVLZrXThd9jWia6KErGYw1YTb/3qJrLJRgea0FwnLmD&#10;yf2/sOx8PbOkzJG715QokMhR8635sf20/dzcbL8035s/za/t1+Z3c9P8JOiEiFXGpXjw0sxspzkU&#10;Q/l1YWX4Y2Gkjihv7lDmtScMN0eDg/3DEZLB0DYc9YdBwTjJ/XFjnX/LtSRBwGJ5DQvdAgzrM+db&#10;71uvkNBpUebTUoiobNyJsGQNSDr2Sq4rSgQ4j5sZncavS/jgmFCkQhwGB71wOcBuLAR4FKVBfJxa&#10;UAJigW3OvI1kPzjtniS9wop3Evfi91ziUMgpuGV74xg1uEEqS4/TIUqZ0cPd00IFK4/93cEROGlZ&#10;CJKv53VkdT8ECjtznW+QaavbEXCGTUtMe4awzMBiz2PNOMf+ApdCaARCdxIlS20/Prcf/JEdtFJS&#10;4QwhSB9WYDkW/U5hk77pD4dh6KIyHB0MULG7lvmuRa3kiUbG+vhiGBbF4O/FrVhYLa9x3CchK5pA&#10;Mczd0tEpJ76dbXwwGJ9MohsOmgF/pi4NC8EDcgHwq/oarOk6zCNV5/p23iB91GWtbzip9GTldVHG&#10;FrzHFbs3KDiksY+7ByW8Art69Lp/9sZ/AQAA//8DAFBLAwQUAAYACAAAACEAsG/WYN0AAAAIAQAA&#10;DwAAAGRycy9kb3ducmV2LnhtbEyPwU7DMBBE70j8g7VIXBB1aNQ2hDgVIKA3JFLK2Y23SYS9DrHb&#10;hL9nOcFxZ0azb4r15Kw44RA6TwpuZgkIpNqbjhoF79vn6wxEiJqMtp5QwTcGWJfnZ4XOjR/pDU9V&#10;bASXUMi1gjbGPpcy1C06HWa+R2Lv4AenI59DI82gRy53Vs6TZCmd7og/tLrHxxbrz+roFHw8pbuH&#10;nTPbVXV7dfB28/ryNaJSlxfT/R2IiFP8C8MvPqNDyUx7fyQThFWwWnBQwXzBi9jO0oyFPevpMgFZ&#10;FvL/gPIHAAD//wMAUEsBAi0AFAAGAAgAAAAhALaDOJL+AAAA4QEAABMAAAAAAAAAAAAAAAAAAAAA&#10;AFtDb250ZW50X1R5cGVzXS54bWxQSwECLQAUAAYACAAAACEAOP0h/9YAAACUAQAACwAAAAAAAAAA&#10;AAAAAAAvAQAAX3JlbHMvLnJlbHNQSwECLQAUAAYACAAAACEAWXEDW6sCAAA+BQAADgAAAAAAAAAA&#10;AAAAAAAuAgAAZHJzL2Uyb0RvYy54bWxQSwECLQAUAAYACAAAACEAsG/WYN0AAAAIAQAADwAAAAAA&#10;AAAAAAAAAAAFBQAAZHJzL2Rvd25yZXYueG1sUEsFBgAAAAAEAAQA8wAAAA8GAAAAAA==&#10;" adj="4620" fillcolor="window" strokecolor="windowText" strokeweight="1pt">
                <v:textbox>
                  <w:txbxContent>
                    <w:p w:rsidR="00272F2A" w:rsidRPr="00272F2A" w:rsidRDefault="00272F2A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Заповеди блаженства премудро дополняют десять заповедей</w:t>
                      </w:r>
                    </w:p>
                    <w:p w:rsidR="00D354F3" w:rsidRDefault="00272F2A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 xml:space="preserve"> Закона </w:t>
                      </w:r>
                      <w:proofErr w:type="spellStart"/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Божиего</w:t>
                      </w:r>
                      <w:proofErr w:type="spellEnd"/>
                    </w:p>
                    <w:p w:rsidR="00552DCF" w:rsidRPr="00272F2A" w:rsidRDefault="00272F2A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272F2A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>
      <w:bookmarkStart w:id="0" w:name="_GoBack"/>
      <w:bookmarkEnd w:id="0"/>
    </w:p>
    <w:p w:rsidR="00552DCF" w:rsidRDefault="00552DCF"/>
    <w:p w:rsidR="00552DCF" w:rsidRDefault="00552DCF"/>
    <w:p w:rsidR="00552DCF" w:rsidRDefault="00552DCF"/>
    <w:p w:rsidR="00552DCF" w:rsidRDefault="00D354F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0A5E84" wp14:editId="2DD8DB6D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4F3" w:rsidRDefault="00D354F3" w:rsidP="00D354F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354F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Л</w:t>
                            </w:r>
                            <w:r w:rsidRPr="00D354F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юбовь Господа</w:t>
                            </w:r>
                          </w:p>
                          <w:p w:rsidR="00D354F3" w:rsidRPr="00D354F3" w:rsidRDefault="00D354F3" w:rsidP="00D354F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D354F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к 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5E84" id="Шестиугольник 1" o:spid="_x0000_s1033" type="#_x0000_t9" style="position:absolute;margin-left:0;margin-top:-33.6pt;width:415.5pt;height:35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LiqQIAADwFAAAOAAAAZHJzL2Uyb0RvYy54bWysVM1u2zAMvg/YOwi6r06CpOmCOkXQIsOA&#10;oi3QDj0zshwb0N8kJXZ223bdg/Q+DCg2bM/gvNEo2W3Tn9MwH2RSpEjx+0gdHtVSkDW3rtQqpf29&#10;HiVcMZ2VapnSD1fzNweUOA8qA6EVT+mGO3o0ff3qsDITPtCFFhm3BIMoN6lMSgvvzSRJHCu4BLen&#10;DVdozLWV4FG1yySzUGF0KZJBr7efVNpmxmrGncPdk9ZIpzF+nnPmz/PccU9ESvFuPq42rouwJtND&#10;mCwtmKJk3TXgH24hoVSY9D7UCXggK1s+CyVLZrXTud9jWiY6z0vGYw1YTb/3pJrLAgyPtSA4ztzD&#10;5P5fWHa2vrCkzJA7ShRIpKi5aX5sP2+/NLfbr8335k/za/ut+d3cNj9JP+BVGTfBY5fmwnaaQzEU&#10;X+dWhj+WReqI8eYeY157wnBzNBjvH4yQCoa24ag/DArGSR6OG+v8O64lCQKWymtY6hZeWJ8633rf&#10;eYWETosym5dCRGXjjoUla0DKsVMyXVEiwHncTOk8fl3CR8eEIhWiMBj3wuUAezEX4FGUBtFxakkJ&#10;iCU2OfM2Uv3otHuW9Aor3knci99LiUMhJ+CK9sYxanCDiSw9zoYoZUoPdk8LFaw8dncHR+CkZSFI&#10;vl7UkdNxCBR2FjrbIM9WtwPgDJuXmPYUYbkAix2PNeMU+3NccqERCN1JlBTafnppP/gjO2ilpMIJ&#10;QpA+rsByLPq9whZ92x8Ow8hFZTgaD1Cxu5bFrkWt5LFGxrAN8XZRDP5e3Im51fIah30WsqIJFMPc&#10;LR2dcuzbycbngvHZLLrhmBnwp+rSsBA8IBcAv6qvwZquwzxSdabvpg0mT7qs9Q0nlZ6tvM7L2IIP&#10;uGL3BgVHNPZx95yEN2BXj14Pj970LwAAAP//AwBQSwMEFAAGAAgAAAAhAG8VJlbfAAAACAEAAA8A&#10;AABkcnMvZG93bnJldi54bWxMj81OwzAQhO9IvIO1SFxQ67RBaRqyqQDxc0MipT278TaJiNchdpvw&#10;9pgTHGdnNfNNvplMJ840uNYywmIegSCurG65RvjYPs9SEM4r1qqzTAjf5GBTXF7kKtN25Hc6l74W&#10;IYRdphAa7/tMSlc1ZJSb2544eEc7GOWDHGqpBzWGcNPJZRQl0qiWQ0OjenpsqPosTwZh/xTvHnZG&#10;b1fl+uZou9e3l6+REK+vpvs7EJ4m//cMv/gBHYrAdLAn1k50CGGIR5glqyWIYKfxIlwOCMltnIIs&#10;cvl/QPEDAAD//wMAUEsBAi0AFAAGAAgAAAAhALaDOJL+AAAA4QEAABMAAAAAAAAAAAAAAAAAAAAA&#10;AFtDb250ZW50X1R5cGVzXS54bWxQSwECLQAUAAYACAAAACEAOP0h/9YAAACUAQAACwAAAAAAAAAA&#10;AAAAAAAvAQAAX3JlbHMvLnJlbHNQSwECLQAUAAYACAAAACEAZMay4qkCAAA8BQAADgAAAAAAAAAA&#10;AAAAAAAuAgAAZHJzL2Uyb0RvYy54bWxQSwECLQAUAAYACAAAACEAbxUmVt8AAAAIAQAADwAAAAAA&#10;AAAAAAAAAAADBQAAZHJzL2Rvd25yZXYueG1sUEsFBgAAAAAEAAQA8wAAAA8GAAAAAA==&#10;" adj="4620" fillcolor="window" strokecolor="windowText" strokeweight="1pt">
                <v:textbox>
                  <w:txbxContent>
                    <w:p w:rsidR="00D354F3" w:rsidRDefault="00D354F3" w:rsidP="00D354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D354F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Л</w:t>
                      </w:r>
                      <w:r w:rsidRPr="00D354F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юбовь Господа</w:t>
                      </w:r>
                    </w:p>
                    <w:p w:rsidR="00D354F3" w:rsidRPr="00D354F3" w:rsidRDefault="00D354F3" w:rsidP="00D354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D354F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к нам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sectPr w:rsidR="004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050E03"/>
    <w:rsid w:val="000F74E7"/>
    <w:rsid w:val="00272F2A"/>
    <w:rsid w:val="002A237B"/>
    <w:rsid w:val="00471A38"/>
    <w:rsid w:val="004A5B5C"/>
    <w:rsid w:val="00552DCF"/>
    <w:rsid w:val="007221B3"/>
    <w:rsid w:val="00BA3F60"/>
    <w:rsid w:val="00C56FA6"/>
    <w:rsid w:val="00D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BF4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0E03"/>
    <w:rPr>
      <w:color w:val="0000FF"/>
      <w:u w:val="single"/>
    </w:rPr>
  </w:style>
  <w:style w:type="character" w:styleId="a5">
    <w:name w:val="Strong"/>
    <w:basedOn w:val="a0"/>
    <w:uiPriority w:val="22"/>
    <w:qFormat/>
    <w:rsid w:val="00272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8%D0%B2%D0%B5%D1%80%D0%B8%D0%B0%D0%B4%D1%81%D0%BA%D0%BE%D0%B5_%D0%BE%D0%B7%D0%B5%D1%80%D0%BE" TargetMode="External"/><Relationship Id="rId4" Type="http://schemas.openxmlformats.org/officeDocument/2006/relationships/hyperlink" Target="https://ru.wikipedia.org/wiki/%D0%A2%D0%B8%D0%B2%D0%B5%D1%80%D0%B8%D0%B0%D0%B4%D1%81%D0%BA%D0%BE%D0%B5_%D0%BE%D0%B7%D0%B5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2021-04-11T07:46:00Z</dcterms:created>
  <dcterms:modified xsi:type="dcterms:W3CDTF">2021-04-18T12:44:00Z</dcterms:modified>
</cp:coreProperties>
</file>